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BC9" w:rsidRDefault="001B1BC9" w:rsidP="00142A75">
      <w:pPr>
        <w:jc w:val="center"/>
      </w:pPr>
    </w:p>
    <w:p w:rsidR="00142A75" w:rsidRDefault="00142A75" w:rsidP="00142A75">
      <w:pPr>
        <w:jc w:val="center"/>
      </w:pPr>
    </w:p>
    <w:p w:rsidR="00142A75" w:rsidRDefault="001B2596" w:rsidP="00142A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00111" cy="4524974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ПП-1-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136" cy="452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DEC" w:rsidRDefault="009D4DEC" w:rsidP="009D4DEC">
      <w:pPr>
        <w:ind w:left="709"/>
        <w:rPr>
          <w:noProof/>
          <w:lang w:eastAsia="ru-RU"/>
        </w:rPr>
      </w:pPr>
    </w:p>
    <w:p w:rsidR="00142A75" w:rsidRDefault="00142A75" w:rsidP="00142A75">
      <w:pPr>
        <w:jc w:val="center"/>
      </w:pPr>
    </w:p>
    <w:p w:rsidR="00837CC0" w:rsidRDefault="00837CC0" w:rsidP="00D36C23">
      <w:pPr>
        <w:ind w:firstLine="0"/>
        <w:jc w:val="center"/>
      </w:pPr>
    </w:p>
    <w:p w:rsidR="00837CC0" w:rsidRPr="00837CC0" w:rsidRDefault="00837CC0" w:rsidP="000349A9">
      <w:pPr>
        <w:pStyle w:val="1"/>
        <w:jc w:val="center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Опросный лист </w:t>
      </w:r>
      <w:proofErr w:type="gramStart"/>
      <w:r w:rsidRPr="00837CC0">
        <w:rPr>
          <w:rFonts w:asciiTheme="minorHAnsi" w:hAnsiTheme="minorHAnsi" w:cstheme="minorHAnsi"/>
        </w:rPr>
        <w:t>на</w:t>
      </w:r>
      <w:proofErr w:type="gramEnd"/>
    </w:p>
    <w:p w:rsidR="00837CC0" w:rsidRPr="00837CC0" w:rsidRDefault="008C1176" w:rsidP="00D36C23">
      <w:pPr>
        <w:pStyle w:val="1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Шкаф </w:t>
      </w:r>
      <w:r w:rsidR="00405C48">
        <w:rPr>
          <w:rFonts w:asciiTheme="minorHAnsi" w:hAnsiTheme="minorHAnsi" w:cstheme="minorHAnsi"/>
        </w:rPr>
        <w:t xml:space="preserve">пенный </w:t>
      </w:r>
      <w:r>
        <w:rPr>
          <w:rFonts w:asciiTheme="minorHAnsi" w:hAnsiTheme="minorHAnsi" w:cstheme="minorHAnsi"/>
        </w:rPr>
        <w:t xml:space="preserve">пожарный </w:t>
      </w:r>
    </w:p>
    <w:p w:rsidR="00837CC0" w:rsidRPr="00837CC0" w:rsidRDefault="008C1176" w:rsidP="00D36C23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jc w:val="center"/>
        <w:rPr>
          <w:rFonts w:asciiTheme="minorHAnsi" w:eastAsia="Helvetica" w:hAnsiTheme="minorHAnsi" w:cstheme="minorHAnsi"/>
          <w:color w:val="6E798C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ТУ 4854-019-44416782-2017</w:t>
      </w:r>
    </w:p>
    <w:p w:rsidR="00837CC0" w:rsidRDefault="00837CC0" w:rsidP="00837CC0">
      <w:pPr>
        <w:pStyle w:val="ae"/>
      </w:pPr>
      <w:r>
        <w:t xml:space="preserve"> </w:t>
      </w:r>
    </w:p>
    <w:p w:rsidR="00837CC0" w:rsidRPr="008C1176" w:rsidRDefault="00837CC0" w:rsidP="00142A75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20000"/>
          <w:sz w:val="22"/>
          <w:szCs w:val="22"/>
        </w:rPr>
      </w:pPr>
      <w:proofErr w:type="gramStart"/>
      <w:r w:rsidRPr="00837CC0">
        <w:rPr>
          <w:rFonts w:asciiTheme="minorHAnsi" w:hAnsiTheme="minorHAnsi" w:cstheme="minorHAnsi"/>
          <w:color w:val="020000"/>
          <w:sz w:val="22"/>
          <w:szCs w:val="22"/>
        </w:rPr>
        <w:t>Серти</w:t>
      </w:r>
      <w:r w:rsidRPr="00837CC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ED6013C" wp14:editId="02FA39CF">
                <wp:simplePos x="0" y="0"/>
                <wp:positionH relativeFrom="page">
                  <wp:posOffset>762000</wp:posOffset>
                </wp:positionH>
                <wp:positionV relativeFrom="page">
                  <wp:posOffset>813816</wp:posOffset>
                </wp:positionV>
                <wp:extent cx="6032500" cy="2667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60pt;margin-top:64.1pt;width:475pt;height:21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" filled="f" stroked="f" strokeweight="1pt">
                <v:stroke miterlimit="4"/>
                <w10:wrap anchorx="page" anchory="page"/>
              </v:shape>
            </w:pict>
          </mc:Fallback>
        </mc:AlternateContent>
      </w:r>
      <w:r w:rsidRPr="00837CC0">
        <w:rPr>
          <w:rFonts w:asciiTheme="minorHAnsi" w:hAnsiTheme="minorHAnsi" w:cstheme="minorHAnsi"/>
          <w:color w:val="020000"/>
          <w:sz w:val="22"/>
          <w:szCs w:val="22"/>
        </w:rPr>
        <w:t>фикат</w:t>
      </w:r>
      <w:proofErr w:type="gramEnd"/>
      <w:r w:rsidRPr="00837CC0">
        <w:rPr>
          <w:rFonts w:asciiTheme="minorHAnsi" w:hAnsiTheme="minorHAnsi" w:cstheme="minorHAnsi"/>
          <w:color w:val="020000"/>
          <w:sz w:val="22"/>
          <w:szCs w:val="22"/>
        </w:rPr>
        <w:t xml:space="preserve"> соответствия №</w:t>
      </w:r>
      <w:r w:rsidR="00D36C23">
        <w:rPr>
          <w:rFonts w:asciiTheme="minorHAnsi" w:hAnsiTheme="minorHAnsi" w:cstheme="minorHAnsi"/>
          <w:color w:val="020000"/>
          <w:sz w:val="22"/>
          <w:szCs w:val="22"/>
        </w:rPr>
        <w:t xml:space="preserve"> </w:t>
      </w:r>
      <w:r w:rsidR="008C1176">
        <w:rPr>
          <w:rFonts w:asciiTheme="minorHAnsi" w:hAnsiTheme="minorHAnsi" w:cstheme="minorHAnsi"/>
          <w:color w:val="020000"/>
          <w:sz w:val="22"/>
          <w:szCs w:val="22"/>
        </w:rPr>
        <w:t xml:space="preserve">ССБК </w:t>
      </w:r>
      <w:r w:rsidR="008C1176">
        <w:rPr>
          <w:rFonts w:asciiTheme="minorHAnsi" w:hAnsiTheme="minorHAnsi" w:cstheme="minorHAnsi"/>
          <w:color w:val="020000"/>
          <w:sz w:val="22"/>
          <w:szCs w:val="22"/>
          <w:lang w:val="en-US"/>
        </w:rPr>
        <w:t>RU</w:t>
      </w:r>
      <w:r w:rsidR="008C1176" w:rsidRPr="008C1176">
        <w:rPr>
          <w:rFonts w:asciiTheme="minorHAnsi" w:hAnsiTheme="minorHAnsi" w:cstheme="minorHAnsi"/>
          <w:color w:val="020000"/>
          <w:sz w:val="22"/>
          <w:szCs w:val="22"/>
        </w:rPr>
        <w:t>.</w:t>
      </w:r>
      <w:r w:rsidR="008C1176">
        <w:rPr>
          <w:rFonts w:asciiTheme="minorHAnsi" w:hAnsiTheme="minorHAnsi" w:cstheme="minorHAnsi"/>
          <w:color w:val="020000"/>
          <w:sz w:val="22"/>
          <w:szCs w:val="22"/>
        </w:rPr>
        <w:t>ПБ17.Н0235</w:t>
      </w:r>
    </w:p>
    <w:p w:rsidR="00837CC0" w:rsidRPr="00837CC0" w:rsidRDefault="00837CC0" w:rsidP="00142A75">
      <w:pPr>
        <w:pStyle w:val="ae"/>
        <w:ind w:left="567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Заказчик: </w:t>
      </w:r>
    </w:p>
    <w:p w:rsidR="00837CC0" w:rsidRPr="00837CC0" w:rsidRDefault="00837CC0" w:rsidP="00142A75">
      <w:pPr>
        <w:pStyle w:val="ae"/>
        <w:ind w:left="567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Количество: </w:t>
      </w:r>
    </w:p>
    <w:p w:rsidR="00837CC0" w:rsidRPr="00837CC0" w:rsidRDefault="00AF5269" w:rsidP="00142A75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Номер предложения: </w:t>
      </w: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0C3836" w:rsidRDefault="000C3836" w:rsidP="00A259C0">
      <w:pPr>
        <w:ind w:firstLine="851"/>
        <w:jc w:val="center"/>
        <w:rPr>
          <w:b/>
          <w:noProof/>
          <w:sz w:val="24"/>
          <w:szCs w:val="24"/>
          <w:u w:val="single"/>
          <w:lang w:eastAsia="ru-RU"/>
        </w:rPr>
      </w:pPr>
      <w:r w:rsidRPr="006D5024">
        <w:rPr>
          <w:b/>
          <w:noProof/>
          <w:sz w:val="24"/>
          <w:szCs w:val="24"/>
          <w:u w:val="single"/>
          <w:lang w:eastAsia="ru-RU"/>
        </w:rPr>
        <w:t>Описание</w:t>
      </w:r>
    </w:p>
    <w:p w:rsidR="000C3836" w:rsidRPr="006D5024" w:rsidRDefault="000C3836" w:rsidP="000C3836">
      <w:pPr>
        <w:rPr>
          <w:noProof/>
          <w:lang w:eastAsia="ru-RU"/>
        </w:rPr>
      </w:pPr>
    </w:p>
    <w:p w:rsidR="00D327FB" w:rsidRDefault="00DA7AC5" w:rsidP="00D327FB">
      <w:pPr>
        <w:spacing w:line="276" w:lineRule="auto"/>
        <w:ind w:left="567" w:firstLine="426"/>
        <w:rPr>
          <w:sz w:val="24"/>
          <w:szCs w:val="24"/>
        </w:rPr>
      </w:pPr>
      <w:r>
        <w:rPr>
          <w:sz w:val="24"/>
          <w:szCs w:val="24"/>
        </w:rPr>
        <w:t>Ш</w:t>
      </w:r>
      <w:r w:rsidR="00405C48">
        <w:rPr>
          <w:sz w:val="24"/>
          <w:szCs w:val="24"/>
        </w:rPr>
        <w:t xml:space="preserve">каф пенный </w:t>
      </w:r>
      <w:r w:rsidR="0009355D">
        <w:rPr>
          <w:sz w:val="24"/>
          <w:szCs w:val="24"/>
        </w:rPr>
        <w:t>пожарный</w:t>
      </w:r>
      <w:r w:rsidRPr="00DA7AC5">
        <w:rPr>
          <w:rFonts w:eastAsia="Times New Roman" w:cstheme="minorHAnsi"/>
          <w:sz w:val="24"/>
          <w:szCs w:val="24"/>
          <w:lang w:eastAsia="ru-RU"/>
        </w:rPr>
        <w:t xml:space="preserve"> </w:t>
      </w:r>
      <w:r>
        <w:rPr>
          <w:rFonts w:eastAsia="Times New Roman" w:cstheme="minorHAnsi"/>
          <w:sz w:val="24"/>
          <w:szCs w:val="24"/>
          <w:lang w:eastAsia="ru-RU"/>
        </w:rPr>
        <w:t>(</w:t>
      </w:r>
      <w:r>
        <w:rPr>
          <w:b/>
          <w:sz w:val="24"/>
          <w:szCs w:val="24"/>
        </w:rPr>
        <w:t>ШП</w:t>
      </w:r>
      <w:r w:rsidRPr="00D327FB">
        <w:rPr>
          <w:b/>
          <w:sz w:val="24"/>
          <w:szCs w:val="24"/>
        </w:rPr>
        <w:t>П</w:t>
      </w:r>
      <w:r>
        <w:rPr>
          <w:b/>
          <w:sz w:val="24"/>
          <w:szCs w:val="24"/>
        </w:rPr>
        <w:t>)</w:t>
      </w:r>
      <w:r w:rsidRPr="00367C92">
        <w:rPr>
          <w:rFonts w:eastAsia="Times New Roman" w:cstheme="minorHAnsi"/>
          <w:sz w:val="24"/>
          <w:szCs w:val="24"/>
          <w:lang w:eastAsia="ru-RU"/>
        </w:rPr>
        <w:t xml:space="preserve"> предназначен для размещения </w:t>
      </w:r>
      <w:r>
        <w:rPr>
          <w:rFonts w:eastAsia="Times New Roman" w:cstheme="minorHAnsi"/>
          <w:sz w:val="24"/>
          <w:szCs w:val="24"/>
          <w:lang w:eastAsia="ru-RU"/>
        </w:rPr>
        <w:t xml:space="preserve">в нем </w:t>
      </w:r>
      <w:r w:rsidRPr="00367C92">
        <w:rPr>
          <w:rFonts w:eastAsia="Times New Roman" w:cstheme="minorHAnsi"/>
          <w:sz w:val="24"/>
          <w:szCs w:val="24"/>
          <w:lang w:eastAsia="ru-RU"/>
        </w:rPr>
        <w:t>средств пожаротушения</w:t>
      </w:r>
      <w:r w:rsidR="00D327FB" w:rsidRPr="00D327FB">
        <w:rPr>
          <w:sz w:val="24"/>
          <w:szCs w:val="24"/>
        </w:rPr>
        <w:t>.</w:t>
      </w:r>
    </w:p>
    <w:p w:rsidR="00A259C0" w:rsidRDefault="00A259C0" w:rsidP="000C3836">
      <w:pPr>
        <w:rPr>
          <w:rFonts w:cstheme="minorHAnsi"/>
          <w:color w:val="000000"/>
          <w:sz w:val="24"/>
          <w:szCs w:val="24"/>
        </w:rPr>
      </w:pPr>
    </w:p>
    <w:p w:rsidR="00A259C0" w:rsidRDefault="00A259C0" w:rsidP="00D327FB">
      <w:pPr>
        <w:ind w:left="707"/>
        <w:jc w:val="center"/>
        <w:rPr>
          <w:b/>
          <w:sz w:val="24"/>
          <w:szCs w:val="24"/>
        </w:rPr>
      </w:pPr>
      <w:r w:rsidRPr="00D327FB">
        <w:rPr>
          <w:b/>
          <w:sz w:val="24"/>
          <w:szCs w:val="24"/>
        </w:rPr>
        <w:t>Стандартная комплектация:</w:t>
      </w:r>
    </w:p>
    <w:p w:rsidR="00A259C0" w:rsidRDefault="00A259C0" w:rsidP="00A259C0"/>
    <w:p w:rsidR="00C02A9A" w:rsidRDefault="00C02A9A" w:rsidP="00C02A9A">
      <w:pPr>
        <w:ind w:left="426" w:firstLine="0"/>
        <w:jc w:val="left"/>
      </w:pPr>
      <w:r>
        <w:t xml:space="preserve"> – шкаф для хранения инвентаря;</w:t>
      </w:r>
      <w:r>
        <w:br/>
        <w:t xml:space="preserve"> – бак для хранения пенообразователя (20-100л);</w:t>
      </w:r>
      <w:r>
        <w:br/>
        <w:t xml:space="preserve"> – дозатор типа </w:t>
      </w:r>
      <w:proofErr w:type="spellStart"/>
      <w:r>
        <w:rPr>
          <w:lang w:val="en-US"/>
        </w:rPr>
        <w:t>Df</w:t>
      </w:r>
      <w:proofErr w:type="spellEnd"/>
      <w:r w:rsidRPr="005F7ACD">
        <w:t xml:space="preserve"> (2”/2</w:t>
      </w:r>
      <w:r>
        <w:t>,</w:t>
      </w:r>
      <w:r w:rsidRPr="005F7ACD">
        <w:t>5”)</w:t>
      </w:r>
      <w:r>
        <w:t>;</w:t>
      </w:r>
    </w:p>
    <w:p w:rsidR="00C02A9A" w:rsidRDefault="00C02A9A" w:rsidP="00C02A9A">
      <w:pPr>
        <w:ind w:left="426" w:firstLine="0"/>
        <w:jc w:val="left"/>
      </w:pPr>
      <w:r>
        <w:t xml:space="preserve"> – пожарный кран;</w:t>
      </w:r>
    </w:p>
    <w:p w:rsidR="00C02A9A" w:rsidRDefault="00C02A9A" w:rsidP="00C02A9A">
      <w:pPr>
        <w:ind w:left="426" w:firstLine="0"/>
        <w:jc w:val="left"/>
      </w:pPr>
      <w:r>
        <w:t xml:space="preserve"> – манометр;</w:t>
      </w:r>
      <w:r>
        <w:br/>
        <w:t xml:space="preserve"> – рукав пожарны</w:t>
      </w:r>
      <w:r w:rsidR="00AB2835">
        <w:t>й</w:t>
      </w:r>
      <w:r>
        <w:t xml:space="preserve"> (51/66мм);</w:t>
      </w:r>
    </w:p>
    <w:p w:rsidR="00C02A9A" w:rsidRDefault="00C02A9A" w:rsidP="00C02A9A">
      <w:pPr>
        <w:ind w:left="426" w:firstLine="0"/>
        <w:jc w:val="left"/>
      </w:pPr>
      <w:r>
        <w:t xml:space="preserve"> – катушка</w:t>
      </w:r>
      <w:r w:rsidR="000548C3">
        <w:t>/корзина</w:t>
      </w:r>
      <w:r>
        <w:t xml:space="preserve"> для пожарного рукава;</w:t>
      </w:r>
    </w:p>
    <w:p w:rsidR="00C02A9A" w:rsidRDefault="00C02A9A" w:rsidP="00C02A9A">
      <w:pPr>
        <w:ind w:left="426" w:firstLine="0"/>
        <w:jc w:val="left"/>
      </w:pPr>
      <w:r>
        <w:t xml:space="preserve"> – генератор пены средней кратности.</w:t>
      </w:r>
    </w:p>
    <w:p w:rsidR="000548C3" w:rsidRDefault="000548C3" w:rsidP="00C02A9A">
      <w:pPr>
        <w:ind w:left="426" w:firstLine="0"/>
        <w:jc w:val="left"/>
      </w:pPr>
    </w:p>
    <w:p w:rsidR="000548C3" w:rsidRPr="000548C3" w:rsidRDefault="000548C3" w:rsidP="000548C3">
      <w:pPr>
        <w:ind w:left="426" w:firstLine="0"/>
        <w:jc w:val="center"/>
        <w:rPr>
          <w:b/>
        </w:rPr>
      </w:pPr>
      <w:r w:rsidRPr="000548C3">
        <w:rPr>
          <w:b/>
        </w:rPr>
        <w:t>Шкаф пожарный пенный навесной (ШПП-Н)</w:t>
      </w:r>
      <w:r w:rsidR="001B2596">
        <w:rPr>
          <w:b/>
        </w:rPr>
        <w:t>. Габаритные размеры</w:t>
      </w:r>
    </w:p>
    <w:p w:rsidR="0009355D" w:rsidRDefault="0009355D" w:rsidP="0009355D">
      <w:pPr>
        <w:ind w:left="1069" w:firstLine="0"/>
        <w:rPr>
          <w:rFonts w:cstheme="minorHAnsi"/>
          <w:noProof/>
          <w:lang w:eastAsia="ru-RU"/>
        </w:rPr>
      </w:pPr>
      <w:r>
        <w:rPr>
          <w:rFonts w:cstheme="minorHAnsi"/>
          <w:noProof/>
          <w:lang w:eastAsia="ru-RU"/>
        </w:rPr>
        <w:t xml:space="preserve"> </w:t>
      </w:r>
    </w:p>
    <w:p w:rsidR="00C02A9A" w:rsidRDefault="00C02A9A" w:rsidP="00C02A9A">
      <w:pPr>
        <w:ind w:left="1069" w:firstLine="0"/>
        <w:jc w:val="center"/>
        <w:rPr>
          <w:rFonts w:cstheme="minorHAnsi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CC8B1E" wp14:editId="2F12ED97">
            <wp:extent cx="4911634" cy="4138061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2212" cy="413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618" w:rsidRDefault="00FA4618" w:rsidP="00C02A9A">
      <w:pPr>
        <w:ind w:left="1069" w:firstLine="0"/>
        <w:jc w:val="center"/>
        <w:rPr>
          <w:rFonts w:cstheme="minorHAnsi"/>
          <w:noProof/>
          <w:lang w:eastAsia="ru-RU"/>
        </w:rPr>
      </w:pPr>
    </w:p>
    <w:p w:rsidR="00FA4618" w:rsidRDefault="00FA4618" w:rsidP="00C02A9A">
      <w:pPr>
        <w:ind w:left="1069" w:firstLine="0"/>
        <w:jc w:val="center"/>
        <w:rPr>
          <w:rFonts w:cstheme="minorHAnsi"/>
          <w:noProof/>
          <w:lang w:eastAsia="ru-RU"/>
        </w:rPr>
      </w:pPr>
    </w:p>
    <w:p w:rsidR="00D327FB" w:rsidRPr="007D1D87" w:rsidRDefault="000548C3" w:rsidP="0009355D">
      <w:pPr>
        <w:spacing w:line="276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Рабочее давление, МПа: 0,4 - 0,8</w:t>
      </w:r>
      <w:r w:rsidR="00D327FB" w:rsidRPr="007D1D87">
        <w:rPr>
          <w:b/>
          <w:sz w:val="24"/>
          <w:szCs w:val="24"/>
        </w:rPr>
        <w:tab/>
      </w:r>
    </w:p>
    <w:p w:rsidR="00D327FB" w:rsidRPr="007D1D87" w:rsidRDefault="00D327FB" w:rsidP="00D327FB">
      <w:pPr>
        <w:spacing w:line="276" w:lineRule="auto"/>
        <w:rPr>
          <w:b/>
          <w:sz w:val="24"/>
          <w:szCs w:val="24"/>
          <w:u w:val="single"/>
        </w:rPr>
      </w:pPr>
      <w:r w:rsidRPr="007D1D87">
        <w:rPr>
          <w:b/>
          <w:sz w:val="24"/>
          <w:szCs w:val="24"/>
        </w:rPr>
        <w:t xml:space="preserve">Масса, </w:t>
      </w:r>
      <w:proofErr w:type="gramStart"/>
      <w:r w:rsidRPr="007D1D87">
        <w:rPr>
          <w:b/>
          <w:sz w:val="24"/>
          <w:szCs w:val="24"/>
        </w:rPr>
        <w:t>кг</w:t>
      </w:r>
      <w:proofErr w:type="gramEnd"/>
      <w:r w:rsidRPr="007D1D87">
        <w:rPr>
          <w:b/>
          <w:sz w:val="24"/>
          <w:szCs w:val="24"/>
        </w:rPr>
        <w:t>: не более ________________</w:t>
      </w:r>
    </w:p>
    <w:p w:rsidR="00D327FB" w:rsidRPr="007D1D87" w:rsidRDefault="00D327FB" w:rsidP="00D327FB">
      <w:pPr>
        <w:spacing w:line="276" w:lineRule="auto"/>
        <w:rPr>
          <w:b/>
          <w:sz w:val="24"/>
          <w:szCs w:val="24"/>
        </w:rPr>
      </w:pPr>
      <w:r w:rsidRPr="007D1D87">
        <w:rPr>
          <w:b/>
          <w:sz w:val="24"/>
          <w:szCs w:val="24"/>
        </w:rPr>
        <w:t>Гарантийный срок: не менее 12 мес.</w:t>
      </w:r>
    </w:p>
    <w:p w:rsidR="00D327FB" w:rsidRDefault="00D327FB" w:rsidP="00D327FB">
      <w:pPr>
        <w:spacing w:line="276" w:lineRule="auto"/>
        <w:rPr>
          <w:b/>
          <w:sz w:val="24"/>
          <w:szCs w:val="24"/>
        </w:rPr>
      </w:pPr>
      <w:r w:rsidRPr="007D1D87">
        <w:rPr>
          <w:b/>
          <w:sz w:val="24"/>
          <w:szCs w:val="24"/>
        </w:rPr>
        <w:t>Срок эксплуатации: не менее 10 лет</w:t>
      </w:r>
    </w:p>
    <w:p w:rsidR="00AB2835" w:rsidRDefault="00AB2835" w:rsidP="00D327FB">
      <w:pPr>
        <w:spacing w:line="276" w:lineRule="auto"/>
        <w:rPr>
          <w:b/>
          <w:sz w:val="24"/>
          <w:szCs w:val="24"/>
        </w:rPr>
      </w:pPr>
    </w:p>
    <w:p w:rsidR="00A10CD9" w:rsidRDefault="00A10CD9" w:rsidP="00857EC8">
      <w:pPr>
        <w:spacing w:line="276" w:lineRule="auto"/>
        <w:jc w:val="center"/>
        <w:rPr>
          <w:b/>
          <w:sz w:val="24"/>
          <w:szCs w:val="24"/>
        </w:rPr>
      </w:pPr>
    </w:p>
    <w:p w:rsidR="00A10CD9" w:rsidRDefault="00A10CD9" w:rsidP="00857EC8">
      <w:pPr>
        <w:spacing w:line="276" w:lineRule="auto"/>
        <w:jc w:val="center"/>
        <w:rPr>
          <w:b/>
          <w:sz w:val="24"/>
          <w:szCs w:val="24"/>
        </w:rPr>
      </w:pPr>
    </w:p>
    <w:p w:rsidR="00A10CD9" w:rsidRDefault="00A10CD9" w:rsidP="00857EC8">
      <w:pPr>
        <w:spacing w:line="276" w:lineRule="auto"/>
        <w:jc w:val="center"/>
        <w:rPr>
          <w:b/>
          <w:sz w:val="24"/>
          <w:szCs w:val="24"/>
        </w:rPr>
      </w:pPr>
    </w:p>
    <w:p w:rsidR="00AB2835" w:rsidRDefault="00857EC8" w:rsidP="00857EC8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Модификации шкафа пожарного пенного</w:t>
      </w:r>
    </w:p>
    <w:p w:rsidR="00B02865" w:rsidRDefault="00B02865" w:rsidP="00857EC8">
      <w:pPr>
        <w:spacing w:line="276" w:lineRule="auto"/>
        <w:jc w:val="center"/>
        <w:rPr>
          <w:b/>
          <w:sz w:val="24"/>
          <w:szCs w:val="24"/>
        </w:rPr>
      </w:pPr>
    </w:p>
    <w:p w:rsidR="00B02865" w:rsidRDefault="00B02865" w:rsidP="00B02865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ШПП-Н - навесной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ШПП-В - встроенный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ШПП-П - приставной</w:t>
      </w:r>
    </w:p>
    <w:p w:rsidR="00857EC8" w:rsidRDefault="00857EC8" w:rsidP="00857EC8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123406" cy="1603662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весной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048" cy="160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865">
        <w:rPr>
          <w:b/>
          <w:sz w:val="24"/>
          <w:szCs w:val="24"/>
        </w:rPr>
        <w:tab/>
      </w:r>
      <w:r w:rsidR="00B02865">
        <w:rPr>
          <w:b/>
          <w:sz w:val="24"/>
          <w:szCs w:val="24"/>
        </w:rPr>
        <w:tab/>
      </w:r>
      <w:r w:rsidR="00B02865">
        <w:rPr>
          <w:b/>
          <w:sz w:val="24"/>
          <w:szCs w:val="24"/>
        </w:rPr>
        <w:tab/>
      </w:r>
      <w:r w:rsidR="00B02865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290612" cy="1290612"/>
            <wp:effectExtent l="0" t="0" r="508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роренны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09" cy="129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865">
        <w:rPr>
          <w:b/>
          <w:sz w:val="24"/>
          <w:szCs w:val="24"/>
        </w:rPr>
        <w:tab/>
      </w:r>
      <w:r w:rsidR="00B02865">
        <w:rPr>
          <w:b/>
          <w:sz w:val="24"/>
          <w:szCs w:val="24"/>
        </w:rPr>
        <w:tab/>
      </w:r>
      <w:r w:rsidR="00B02865">
        <w:rPr>
          <w:b/>
          <w:sz w:val="24"/>
          <w:szCs w:val="24"/>
        </w:rPr>
        <w:tab/>
      </w:r>
      <w:r w:rsidR="00B02865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790080" cy="1657194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ставной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32" cy="165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835" w:rsidRDefault="00AB2835" w:rsidP="00D327FB">
      <w:pPr>
        <w:spacing w:line="276" w:lineRule="auto"/>
        <w:rPr>
          <w:b/>
          <w:sz w:val="24"/>
          <w:szCs w:val="24"/>
        </w:rPr>
      </w:pPr>
    </w:p>
    <w:p w:rsidR="001A14F9" w:rsidRDefault="001A14F9" w:rsidP="00D327FB">
      <w:pPr>
        <w:spacing w:line="276" w:lineRule="auto"/>
        <w:rPr>
          <w:b/>
          <w:sz w:val="24"/>
          <w:szCs w:val="24"/>
        </w:rPr>
      </w:pPr>
    </w:p>
    <w:tbl>
      <w:tblPr>
        <w:tblStyle w:val="a9"/>
        <w:tblW w:w="0" w:type="auto"/>
        <w:tblInd w:w="8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40C2D0"/>
        <w:tblLook w:val="04A0" w:firstRow="1" w:lastRow="0" w:firstColumn="1" w:lastColumn="0" w:noHBand="0" w:noVBand="1"/>
      </w:tblPr>
      <w:tblGrid>
        <w:gridCol w:w="3194"/>
        <w:gridCol w:w="2180"/>
        <w:gridCol w:w="1090"/>
        <w:gridCol w:w="1090"/>
        <w:gridCol w:w="2180"/>
      </w:tblGrid>
      <w:tr w:rsidR="007D1D87" w:rsidTr="00356506">
        <w:trPr>
          <w:tblHeader/>
        </w:trPr>
        <w:tc>
          <w:tcPr>
            <w:tcW w:w="3194" w:type="dxa"/>
            <w:tcBorders>
              <w:bottom w:val="nil"/>
              <w:right w:val="single" w:sz="4" w:space="0" w:color="auto"/>
            </w:tcBorders>
            <w:shd w:val="clear" w:color="auto" w:fill="40C2D0"/>
            <w:vAlign w:val="center"/>
          </w:tcPr>
          <w:p w:rsidR="007828E4" w:rsidRDefault="007D1D87" w:rsidP="007828E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7D1D87" w:rsidRDefault="007D1D87" w:rsidP="007828E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параметра</w:t>
            </w:r>
          </w:p>
        </w:tc>
        <w:tc>
          <w:tcPr>
            <w:tcW w:w="6540" w:type="dxa"/>
            <w:gridSpan w:val="4"/>
            <w:tcBorders>
              <w:left w:val="single" w:sz="4" w:space="0" w:color="auto"/>
              <w:bottom w:val="nil"/>
            </w:tcBorders>
            <w:shd w:val="clear" w:color="auto" w:fill="40C2D0"/>
            <w:vAlign w:val="center"/>
          </w:tcPr>
          <w:p w:rsidR="007D1D87" w:rsidRDefault="007D1D87" w:rsidP="002F68E0">
            <w:pPr>
              <w:spacing w:line="36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</w:p>
        </w:tc>
      </w:tr>
      <w:tr w:rsidR="005B2630" w:rsidTr="00356506">
        <w:trPr>
          <w:trHeight w:val="487"/>
        </w:trPr>
        <w:tc>
          <w:tcPr>
            <w:tcW w:w="319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B2630" w:rsidRDefault="005B2630" w:rsidP="0023558A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Модификация</w:t>
            </w:r>
          </w:p>
        </w:tc>
        <w:tc>
          <w:tcPr>
            <w:tcW w:w="2180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5B2630" w:rsidRDefault="005B2630" w:rsidP="005B2630">
            <w:pPr>
              <w:tabs>
                <w:tab w:val="left" w:pos="-42"/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before="240" w:line="36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ШПП-Н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733234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80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5B2630" w:rsidRDefault="00EA53CF" w:rsidP="005B2630">
            <w:pPr>
              <w:tabs>
                <w:tab w:val="left" w:pos="-42"/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before="240" w:line="36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</w:t>
            </w:r>
            <w:r w:rsidR="005B2630">
              <w:rPr>
                <w:rFonts w:cstheme="minorHAnsi"/>
                <w:sz w:val="24"/>
                <w:szCs w:val="24"/>
              </w:rPr>
              <w:t>ШПП-</w:t>
            </w:r>
            <w:r w:rsidR="005B2630">
              <w:rPr>
                <w:rFonts w:cstheme="minorHAnsi"/>
                <w:sz w:val="24"/>
                <w:szCs w:val="24"/>
              </w:rPr>
              <w:t>В</w:t>
            </w:r>
            <w:r w:rsidR="005B2630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009408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263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8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5B2630" w:rsidRDefault="00EA53CF" w:rsidP="00830EB9">
            <w:pPr>
              <w:tabs>
                <w:tab w:val="left" w:pos="-42"/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before="240" w:line="36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</w:t>
            </w:r>
            <w:r w:rsidR="005B2630">
              <w:rPr>
                <w:rFonts w:cstheme="minorHAnsi"/>
                <w:sz w:val="24"/>
                <w:szCs w:val="24"/>
              </w:rPr>
              <w:t>ШПП-</w:t>
            </w:r>
            <w:r w:rsidR="005B2630">
              <w:rPr>
                <w:rFonts w:cstheme="minorHAnsi"/>
                <w:sz w:val="24"/>
                <w:szCs w:val="24"/>
              </w:rPr>
              <w:t>П</w:t>
            </w:r>
            <w:r w:rsidR="005B2630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43329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263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37FB9" w:rsidTr="00F17C79">
        <w:trPr>
          <w:trHeight w:val="716"/>
        </w:trPr>
        <w:tc>
          <w:tcPr>
            <w:tcW w:w="319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37FB9" w:rsidRDefault="005E53CD" w:rsidP="005B2630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Размещение шкафа</w:t>
            </w:r>
          </w:p>
        </w:tc>
        <w:tc>
          <w:tcPr>
            <w:tcW w:w="3270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E37FB9" w:rsidRDefault="00E37FB9" w:rsidP="00E37FB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внутри здания </w:t>
            </w:r>
            <w:sdt>
              <w:sdtPr>
                <w:rPr>
                  <w:rFonts w:cstheme="minorHAnsi"/>
                  <w:sz w:val="24"/>
                  <w:szCs w:val="24"/>
                </w:rPr>
                <w:id w:val="1120812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70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E37FB9" w:rsidRDefault="00E37FB9" w:rsidP="00E37FB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снаруж</w:t>
            </w:r>
            <w:r>
              <w:rPr>
                <w:rFonts w:cstheme="minorHAnsi"/>
                <w:sz w:val="24"/>
                <w:szCs w:val="24"/>
              </w:rPr>
              <w:t xml:space="preserve">и здания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75721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122E4E" w:rsidTr="00F17C79">
        <w:trPr>
          <w:trHeight w:val="477"/>
        </w:trPr>
        <w:tc>
          <w:tcPr>
            <w:tcW w:w="3194" w:type="dxa"/>
            <w:vMerge w:val="restart"/>
            <w:tcBorders>
              <w:top w:val="nil"/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122E4E" w:rsidRDefault="00122E4E" w:rsidP="005B2630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Вариант исполнения</w:t>
            </w:r>
          </w:p>
        </w:tc>
        <w:tc>
          <w:tcPr>
            <w:tcW w:w="6540" w:type="dxa"/>
            <w:gridSpan w:val="4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22E4E" w:rsidRDefault="00122E4E" w:rsidP="00F17C7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788890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</w:t>
            </w:r>
            <w:proofErr w:type="gramStart"/>
            <w:r>
              <w:rPr>
                <w:rFonts w:cstheme="minorHAnsi"/>
                <w:sz w:val="24"/>
                <w:szCs w:val="24"/>
              </w:rPr>
              <w:t>ШПП (</w:t>
            </w:r>
            <w:r w:rsidR="00DE7D20">
              <w:rPr>
                <w:rFonts w:cstheme="minorHAnsi"/>
                <w:sz w:val="24"/>
                <w:szCs w:val="24"/>
              </w:rPr>
              <w:t>мат-л</w:t>
            </w:r>
            <w:r w:rsidR="0012305D">
              <w:rPr>
                <w:rFonts w:cstheme="minorHAnsi"/>
                <w:sz w:val="24"/>
                <w:szCs w:val="24"/>
              </w:rPr>
              <w:t>: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cstheme="minorHAnsi"/>
                <w:sz w:val="24"/>
                <w:szCs w:val="24"/>
              </w:rPr>
              <w:t>Сталь20)</w:t>
            </w:r>
            <w:proofErr w:type="gramEnd"/>
          </w:p>
        </w:tc>
      </w:tr>
      <w:tr w:rsidR="00122E4E" w:rsidTr="00F17C79">
        <w:trPr>
          <w:trHeight w:val="427"/>
        </w:trPr>
        <w:tc>
          <w:tcPr>
            <w:tcW w:w="3194" w:type="dxa"/>
            <w:vMerge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122E4E" w:rsidRDefault="00122E4E" w:rsidP="005B2630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540" w:type="dxa"/>
            <w:gridSpan w:val="4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22E4E" w:rsidRDefault="00122E4E" w:rsidP="00F17C7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24061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ШПП «Север»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(</w:t>
            </w:r>
            <w:r w:rsidR="00DE7D20">
              <w:rPr>
                <w:rFonts w:cstheme="minorHAnsi"/>
                <w:sz w:val="24"/>
                <w:szCs w:val="24"/>
              </w:rPr>
              <w:t>мат-л</w:t>
            </w:r>
            <w:r w:rsidR="0012305D">
              <w:rPr>
                <w:rFonts w:cstheme="minorHAnsi"/>
                <w:sz w:val="24"/>
                <w:szCs w:val="24"/>
              </w:rPr>
              <w:t>: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09Г2С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122E4E" w:rsidTr="00F17C79">
        <w:trPr>
          <w:trHeight w:val="405"/>
        </w:trPr>
        <w:tc>
          <w:tcPr>
            <w:tcW w:w="3194" w:type="dxa"/>
            <w:vMerge/>
            <w:tcBorders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122E4E" w:rsidRDefault="00122E4E" w:rsidP="005B2630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540" w:type="dxa"/>
            <w:gridSpan w:val="4"/>
            <w:tcBorders>
              <w:top w:val="nil"/>
              <w:left w:val="dotted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22E4E" w:rsidRDefault="00122E4E" w:rsidP="00F17C7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539121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ШПП «Полярный»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(</w:t>
            </w:r>
            <w:r w:rsidR="00DE7D20">
              <w:rPr>
                <w:rFonts w:cstheme="minorHAnsi"/>
                <w:sz w:val="24"/>
                <w:szCs w:val="24"/>
              </w:rPr>
              <w:t>мат-л</w:t>
            </w:r>
            <w:r w:rsidR="0012305D">
              <w:rPr>
                <w:rFonts w:cstheme="minorHAnsi"/>
                <w:sz w:val="24"/>
                <w:szCs w:val="24"/>
              </w:rPr>
              <w:t>: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DE7D20">
              <w:rPr>
                <w:rFonts w:cstheme="minorHAnsi"/>
                <w:sz w:val="24"/>
                <w:szCs w:val="24"/>
              </w:rPr>
              <w:t xml:space="preserve">нерж. сталь </w:t>
            </w:r>
            <w:r>
              <w:rPr>
                <w:rFonts w:cstheme="minorHAnsi"/>
                <w:sz w:val="24"/>
                <w:szCs w:val="24"/>
              </w:rPr>
              <w:t xml:space="preserve">+ </w:t>
            </w:r>
            <w:r w:rsidR="003948E9">
              <w:rPr>
                <w:rFonts w:cstheme="minorHAnsi"/>
                <w:sz w:val="24"/>
                <w:szCs w:val="24"/>
              </w:rPr>
              <w:t>обогрев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122E4E" w:rsidTr="00F17C79">
        <w:trPr>
          <w:trHeight w:val="411"/>
        </w:trPr>
        <w:tc>
          <w:tcPr>
            <w:tcW w:w="3194" w:type="dxa"/>
            <w:vMerge/>
            <w:tcBorders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22E4E" w:rsidRDefault="00122E4E" w:rsidP="005B2630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540" w:type="dxa"/>
            <w:gridSpan w:val="4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122E4E" w:rsidRDefault="00DE7D20" w:rsidP="00F17C7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411109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ШПП «Полярный» (</w:t>
            </w:r>
            <w:r>
              <w:rPr>
                <w:rFonts w:cstheme="minorHAnsi"/>
                <w:sz w:val="24"/>
                <w:szCs w:val="24"/>
              </w:rPr>
              <w:t>мат-л</w:t>
            </w:r>
            <w:r w:rsidR="0012305D">
              <w:rPr>
                <w:rFonts w:cstheme="minorHAnsi"/>
                <w:sz w:val="24"/>
                <w:szCs w:val="24"/>
              </w:rPr>
              <w:t>: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нерж</w:t>
            </w:r>
            <w:r w:rsidR="003948E9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сталь </w:t>
            </w:r>
            <w:r>
              <w:rPr>
                <w:rFonts w:cstheme="minorHAnsi"/>
                <w:sz w:val="24"/>
                <w:szCs w:val="24"/>
              </w:rPr>
              <w:t xml:space="preserve">+ </w:t>
            </w:r>
            <w:r w:rsidR="003948E9">
              <w:rPr>
                <w:rFonts w:cstheme="minorHAnsi"/>
                <w:sz w:val="24"/>
                <w:szCs w:val="24"/>
              </w:rPr>
              <w:t>обогрев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5B2630" w:rsidTr="00AB2835">
        <w:trPr>
          <w:trHeight w:val="487"/>
        </w:trPr>
        <w:tc>
          <w:tcPr>
            <w:tcW w:w="319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B2630" w:rsidRDefault="005B2630" w:rsidP="005B2630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Объем пенообразователя, </w:t>
            </w:r>
            <w:proofErr w:type="gramStart"/>
            <w:r>
              <w:rPr>
                <w:b/>
                <w:sz w:val="24"/>
                <w:szCs w:val="24"/>
              </w:rPr>
              <w:t>л</w:t>
            </w:r>
            <w:proofErr w:type="gramEnd"/>
          </w:p>
        </w:tc>
        <w:tc>
          <w:tcPr>
            <w:tcW w:w="6540" w:type="dxa"/>
            <w:gridSpan w:val="4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5B2630" w:rsidRDefault="005B2630" w:rsidP="0035650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before="240" w:after="240"/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20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807701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0CD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25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537081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7FB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30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287637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40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91783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50 </w:t>
            </w:r>
            <w:sdt>
              <w:sdtPr>
                <w:rPr>
                  <w:rFonts w:cstheme="minorHAnsi"/>
                  <w:sz w:val="24"/>
                  <w:szCs w:val="24"/>
                </w:rPr>
                <w:id w:val="23429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60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396130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5B2630" w:rsidRPr="000745C5" w:rsidRDefault="005B2630" w:rsidP="0035650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before="240" w:after="240"/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70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39009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</w:t>
            </w:r>
            <w:r w:rsidR="003A5036">
              <w:rPr>
                <w:rFonts w:cstheme="minorHAnsi"/>
                <w:sz w:val="24"/>
                <w:szCs w:val="24"/>
              </w:rPr>
              <w:t xml:space="preserve">   </w:t>
            </w:r>
            <w:r>
              <w:rPr>
                <w:rFonts w:cstheme="minorHAnsi"/>
                <w:sz w:val="24"/>
                <w:szCs w:val="24"/>
              </w:rPr>
              <w:t>75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828115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A5036">
              <w:rPr>
                <w:rFonts w:cstheme="minorHAnsi"/>
                <w:sz w:val="24"/>
                <w:szCs w:val="24"/>
              </w:rPr>
              <w:t xml:space="preserve">   </w:t>
            </w:r>
            <w:r>
              <w:rPr>
                <w:rFonts w:cstheme="minorHAnsi"/>
                <w:sz w:val="24"/>
                <w:szCs w:val="24"/>
              </w:rPr>
              <w:t xml:space="preserve">  80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381287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A5036">
              <w:rPr>
                <w:rFonts w:cstheme="minorHAnsi"/>
                <w:sz w:val="24"/>
                <w:szCs w:val="24"/>
              </w:rPr>
              <w:t xml:space="preserve">    </w:t>
            </w:r>
            <w:r>
              <w:rPr>
                <w:rFonts w:cstheme="minorHAnsi"/>
                <w:sz w:val="24"/>
                <w:szCs w:val="24"/>
              </w:rPr>
              <w:t xml:space="preserve">  90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625698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100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718401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B2630" w:rsidTr="00AB2835">
        <w:trPr>
          <w:trHeight w:val="567"/>
        </w:trPr>
        <w:tc>
          <w:tcPr>
            <w:tcW w:w="319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B2630" w:rsidRPr="003C4BB5" w:rsidRDefault="005B2630" w:rsidP="002F68E0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Номинальный расход, л/</w:t>
            </w:r>
            <w:proofErr w:type="gramStart"/>
            <w:r>
              <w:rPr>
                <w:b/>
                <w:sz w:val="24"/>
                <w:szCs w:val="24"/>
              </w:rPr>
              <w:t>с</w:t>
            </w:r>
            <w:proofErr w:type="gramEnd"/>
          </w:p>
        </w:tc>
        <w:tc>
          <w:tcPr>
            <w:tcW w:w="654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5B2630" w:rsidRDefault="005B2630" w:rsidP="005325D2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2,5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524790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ab/>
              <w:t xml:space="preserve">              </w:t>
            </w:r>
            <w:r w:rsidR="005325D2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5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49973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5B2630" w:rsidTr="00AB2835">
        <w:trPr>
          <w:trHeight w:val="567"/>
        </w:trPr>
        <w:tc>
          <w:tcPr>
            <w:tcW w:w="319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B2630" w:rsidRDefault="005B2630" w:rsidP="002F68E0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Условный диаметр оборудования</w:t>
            </w:r>
          </w:p>
        </w:tc>
        <w:tc>
          <w:tcPr>
            <w:tcW w:w="654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5B2630" w:rsidRDefault="005B2630" w:rsidP="00762119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50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522122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ab/>
              <w:t xml:space="preserve">           </w:t>
            </w:r>
            <w:r w:rsidR="005325D2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 65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69388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5B2630" w:rsidTr="00AB2835">
        <w:trPr>
          <w:trHeight w:val="567"/>
        </w:trPr>
        <w:tc>
          <w:tcPr>
            <w:tcW w:w="319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B2630" w:rsidRDefault="005B2630" w:rsidP="002F68E0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Назначение</w:t>
            </w:r>
          </w:p>
        </w:tc>
        <w:tc>
          <w:tcPr>
            <w:tcW w:w="654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5B2630" w:rsidRDefault="00EA53CF" w:rsidP="00A553E4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5B2630">
              <w:rPr>
                <w:rFonts w:cstheme="minorHAnsi"/>
                <w:sz w:val="24"/>
                <w:szCs w:val="24"/>
              </w:rPr>
              <w:t>Н-навесной</w:t>
            </w:r>
            <w:r w:rsidR="005B2630"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454095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263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5B2630">
              <w:rPr>
                <w:rFonts w:cstheme="minorHAnsi"/>
                <w:sz w:val="24"/>
                <w:szCs w:val="24"/>
              </w:rPr>
              <w:t xml:space="preserve">        </w:t>
            </w:r>
            <w:r>
              <w:rPr>
                <w:rFonts w:cstheme="minorHAnsi"/>
                <w:sz w:val="24"/>
                <w:szCs w:val="24"/>
              </w:rPr>
              <w:t xml:space="preserve">    </w:t>
            </w:r>
            <w:r w:rsidR="005B2630">
              <w:rPr>
                <w:rFonts w:cstheme="minorHAnsi"/>
                <w:sz w:val="24"/>
                <w:szCs w:val="24"/>
              </w:rPr>
              <w:t xml:space="preserve"> </w:t>
            </w:r>
            <w:proofErr w:type="gramStart"/>
            <w:r w:rsidR="005B2630">
              <w:rPr>
                <w:rFonts w:cstheme="minorHAnsi"/>
                <w:sz w:val="24"/>
                <w:szCs w:val="24"/>
              </w:rPr>
              <w:t>В-</w:t>
            </w:r>
            <w:proofErr w:type="gramEnd"/>
            <w:r w:rsidR="005B2630">
              <w:rPr>
                <w:rFonts w:cstheme="minorHAnsi"/>
                <w:sz w:val="24"/>
                <w:szCs w:val="24"/>
              </w:rPr>
              <w:t xml:space="preserve"> встроенный</w:t>
            </w:r>
            <w:r w:rsidR="005B2630"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26215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263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5B2630" w:rsidRPr="007F4D78">
              <w:rPr>
                <w:rFonts w:cstheme="minorHAnsi"/>
                <w:sz w:val="24"/>
                <w:szCs w:val="24"/>
              </w:rPr>
              <w:t xml:space="preserve"> </w:t>
            </w:r>
            <w:r w:rsidR="005B2630">
              <w:rPr>
                <w:rFonts w:cstheme="minorHAnsi"/>
                <w:sz w:val="24"/>
                <w:szCs w:val="24"/>
              </w:rPr>
              <w:t xml:space="preserve">        П-приставной</w:t>
            </w:r>
            <w:r w:rsidR="005B2630"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798214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263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5B263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FB6C0A" w:rsidTr="00AB2835">
        <w:trPr>
          <w:trHeight w:val="567"/>
        </w:trPr>
        <w:tc>
          <w:tcPr>
            <w:tcW w:w="319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B6C0A" w:rsidRDefault="00FB6C0A" w:rsidP="002F68E0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Цвет шкафа</w:t>
            </w:r>
          </w:p>
        </w:tc>
        <w:tc>
          <w:tcPr>
            <w:tcW w:w="654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FB6C0A" w:rsidRDefault="00FB6C0A" w:rsidP="00FB6C0A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</w:t>
            </w:r>
            <w:r w:rsidR="00FA77F7">
              <w:rPr>
                <w:rFonts w:cstheme="minorHAnsi"/>
                <w:sz w:val="24"/>
                <w:szCs w:val="24"/>
              </w:rPr>
              <w:t xml:space="preserve"> 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cstheme="minorHAnsi"/>
                <w:sz w:val="24"/>
                <w:szCs w:val="24"/>
              </w:rPr>
              <w:t>красный</w:t>
            </w:r>
            <w:proofErr w:type="gramEnd"/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057624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ab/>
              <w:t xml:space="preserve">           </w:t>
            </w:r>
            <w:r w:rsidR="00FA77F7">
              <w:rPr>
                <w:rFonts w:cstheme="minorHAnsi"/>
                <w:sz w:val="24"/>
                <w:szCs w:val="24"/>
              </w:rPr>
              <w:t xml:space="preserve">     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белый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42417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FB6C0A" w:rsidTr="00AB2835">
        <w:trPr>
          <w:trHeight w:val="567"/>
        </w:trPr>
        <w:tc>
          <w:tcPr>
            <w:tcW w:w="319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B6C0A" w:rsidRDefault="00FB6C0A" w:rsidP="002F68E0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Сторона открытия  двери</w:t>
            </w:r>
          </w:p>
        </w:tc>
        <w:tc>
          <w:tcPr>
            <w:tcW w:w="654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FB6C0A" w:rsidRDefault="00FB6C0A" w:rsidP="00FB6C0A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</w:t>
            </w:r>
            <w:r w:rsidR="003948E9">
              <w:rPr>
                <w:rFonts w:cstheme="minorHAnsi"/>
                <w:sz w:val="24"/>
                <w:szCs w:val="24"/>
              </w:rPr>
              <w:t xml:space="preserve"> </w:t>
            </w:r>
            <w:bookmarkStart w:id="0" w:name="_GoBack"/>
            <w:bookmarkEnd w:id="0"/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FA77F7">
              <w:rPr>
                <w:rFonts w:cstheme="minorHAnsi"/>
                <w:sz w:val="24"/>
                <w:szCs w:val="24"/>
              </w:rPr>
              <w:t xml:space="preserve">        </w:t>
            </w:r>
            <w:r w:rsidR="00C24910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слева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618983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ab/>
              <w:t xml:space="preserve">         </w:t>
            </w:r>
            <w:r w:rsidR="00FA77F7">
              <w:rPr>
                <w:rFonts w:cstheme="minorHAnsi"/>
                <w:sz w:val="24"/>
                <w:szCs w:val="24"/>
              </w:rPr>
              <w:t xml:space="preserve">     </w:t>
            </w:r>
            <w:r>
              <w:rPr>
                <w:rFonts w:cstheme="minorHAnsi"/>
                <w:sz w:val="24"/>
                <w:szCs w:val="24"/>
              </w:rPr>
              <w:t xml:space="preserve">   </w:t>
            </w:r>
            <w:r>
              <w:rPr>
                <w:rFonts w:cstheme="minorHAnsi"/>
                <w:sz w:val="24"/>
                <w:szCs w:val="24"/>
              </w:rPr>
              <w:t>справа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046799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4C61DD" w:rsidTr="00AB2835">
        <w:trPr>
          <w:trHeight w:val="567"/>
        </w:trPr>
        <w:tc>
          <w:tcPr>
            <w:tcW w:w="319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C61DD" w:rsidRDefault="004C61DD" w:rsidP="002F68E0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 шкафа</w:t>
            </w:r>
          </w:p>
        </w:tc>
        <w:tc>
          <w:tcPr>
            <w:tcW w:w="654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4C61DD" w:rsidRDefault="004C61DD" w:rsidP="00B64138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</w:t>
            </w:r>
            <w:proofErr w:type="gramStart"/>
            <w:r w:rsidR="00B64138">
              <w:rPr>
                <w:rFonts w:cstheme="minorHAnsi"/>
                <w:sz w:val="24"/>
                <w:szCs w:val="24"/>
              </w:rPr>
              <w:t>закрытый</w:t>
            </w:r>
            <w:proofErr w:type="gramEnd"/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342549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ab/>
              <w:t xml:space="preserve">            </w:t>
            </w:r>
            <w:r w:rsidR="00B64138">
              <w:rPr>
                <w:rFonts w:cstheme="minorHAnsi"/>
                <w:sz w:val="24"/>
                <w:szCs w:val="24"/>
              </w:rPr>
              <w:t xml:space="preserve">   с окном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307056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A243CF" w:rsidTr="00AB2835">
        <w:trPr>
          <w:trHeight w:val="567"/>
        </w:trPr>
        <w:tc>
          <w:tcPr>
            <w:tcW w:w="319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243CF" w:rsidRDefault="00A243CF" w:rsidP="002F68E0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Концентрация пенообразователя</w:t>
            </w:r>
          </w:p>
        </w:tc>
        <w:tc>
          <w:tcPr>
            <w:tcW w:w="654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A243CF" w:rsidRDefault="00A243CF" w:rsidP="001A14F9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</w:t>
            </w:r>
            <w:r w:rsidR="001A14F9">
              <w:rPr>
                <w:rFonts w:cstheme="minorHAnsi"/>
                <w:sz w:val="24"/>
                <w:szCs w:val="24"/>
              </w:rPr>
              <w:t xml:space="preserve">       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1%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553835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</w:t>
            </w:r>
            <w:r>
              <w:rPr>
                <w:rFonts w:cstheme="minorHAnsi"/>
                <w:sz w:val="24"/>
                <w:szCs w:val="24"/>
              </w:rPr>
              <w:t xml:space="preserve">     </w:t>
            </w:r>
            <w:r w:rsidR="001A14F9">
              <w:rPr>
                <w:rFonts w:cstheme="minorHAnsi"/>
                <w:sz w:val="24"/>
                <w:szCs w:val="24"/>
              </w:rPr>
              <w:t xml:space="preserve">     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821AEE">
              <w:rPr>
                <w:rFonts w:cstheme="minorHAnsi"/>
                <w:sz w:val="24"/>
                <w:szCs w:val="24"/>
              </w:rPr>
              <w:t xml:space="preserve">  </w:t>
            </w:r>
            <w:r>
              <w:rPr>
                <w:rFonts w:cstheme="minorHAnsi"/>
                <w:sz w:val="24"/>
                <w:szCs w:val="24"/>
              </w:rPr>
              <w:t xml:space="preserve"> 3%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204985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</w:t>
            </w:r>
            <w:r>
              <w:rPr>
                <w:rFonts w:cstheme="minorHAnsi"/>
                <w:sz w:val="24"/>
                <w:szCs w:val="24"/>
              </w:rPr>
              <w:t xml:space="preserve">    </w:t>
            </w:r>
            <w:r w:rsidR="001A14F9">
              <w:rPr>
                <w:rFonts w:cstheme="minorHAnsi"/>
                <w:sz w:val="24"/>
                <w:szCs w:val="24"/>
              </w:rPr>
              <w:t xml:space="preserve">             </w:t>
            </w:r>
            <w:r>
              <w:rPr>
                <w:rFonts w:cstheme="minorHAnsi"/>
                <w:sz w:val="24"/>
                <w:szCs w:val="24"/>
              </w:rPr>
              <w:t xml:space="preserve">    6%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631364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</w:t>
            </w:r>
          </w:p>
        </w:tc>
      </w:tr>
      <w:tr w:rsidR="004C61DD" w:rsidTr="00821AEE">
        <w:trPr>
          <w:trHeight w:val="567"/>
        </w:trPr>
        <w:tc>
          <w:tcPr>
            <w:tcW w:w="319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C61DD" w:rsidRDefault="004C61DD" w:rsidP="006C3770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Климатическое исполнение</w:t>
            </w:r>
          </w:p>
        </w:tc>
        <w:tc>
          <w:tcPr>
            <w:tcW w:w="654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4C61DD" w:rsidRDefault="00821AEE" w:rsidP="009B1728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</w:t>
            </w:r>
            <w:r w:rsidR="005325D2">
              <w:rPr>
                <w:rFonts w:cstheme="minorHAnsi"/>
                <w:sz w:val="24"/>
                <w:szCs w:val="24"/>
              </w:rPr>
              <w:t xml:space="preserve">        </w:t>
            </w:r>
            <w:r>
              <w:rPr>
                <w:rFonts w:cstheme="minorHAnsi"/>
                <w:sz w:val="24"/>
                <w:szCs w:val="24"/>
              </w:rPr>
              <w:t xml:space="preserve">  </w:t>
            </w:r>
            <w:r w:rsidR="004C61DD">
              <w:rPr>
                <w:rFonts w:cstheme="minorHAnsi"/>
                <w:sz w:val="24"/>
                <w:szCs w:val="24"/>
              </w:rPr>
              <w:t>У</w:t>
            </w:r>
            <w:r w:rsidR="004C61DD"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49420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61D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4C61DD">
              <w:rPr>
                <w:rFonts w:cstheme="minorHAnsi"/>
                <w:sz w:val="24"/>
                <w:szCs w:val="24"/>
              </w:rPr>
              <w:t xml:space="preserve">             </w:t>
            </w:r>
            <w:r w:rsidR="005325D2">
              <w:rPr>
                <w:rFonts w:cstheme="minorHAnsi"/>
                <w:sz w:val="24"/>
                <w:szCs w:val="24"/>
              </w:rPr>
              <w:t xml:space="preserve">    </w:t>
            </w:r>
            <w:r w:rsidR="004C61DD">
              <w:rPr>
                <w:rFonts w:cstheme="minorHAnsi"/>
                <w:sz w:val="24"/>
                <w:szCs w:val="24"/>
              </w:rPr>
              <w:t xml:space="preserve">  УХЛ</w:t>
            </w:r>
            <w:r w:rsidR="004C61DD"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890170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61D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4C61DD">
              <w:rPr>
                <w:rFonts w:cstheme="minorHAnsi"/>
                <w:sz w:val="24"/>
                <w:szCs w:val="24"/>
              </w:rPr>
              <w:t xml:space="preserve">               </w:t>
            </w:r>
            <w:r w:rsidR="004C61DD" w:rsidRPr="007F4D78">
              <w:rPr>
                <w:rFonts w:cstheme="minorHAnsi"/>
                <w:sz w:val="24"/>
                <w:szCs w:val="24"/>
              </w:rPr>
              <w:t xml:space="preserve"> </w:t>
            </w:r>
            <w:r w:rsidR="004C61DD">
              <w:rPr>
                <w:rFonts w:cstheme="minorHAnsi"/>
                <w:sz w:val="24"/>
                <w:szCs w:val="24"/>
              </w:rPr>
              <w:t>ХЛ</w:t>
            </w:r>
            <w:r w:rsidR="004C61DD"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671919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61D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4C61DD">
              <w:rPr>
                <w:rFonts w:cstheme="minorHAnsi"/>
                <w:sz w:val="24"/>
                <w:szCs w:val="24"/>
              </w:rPr>
              <w:t xml:space="preserve">            ОМ</w:t>
            </w:r>
            <w:r w:rsidR="004C61DD"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934709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61D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21AEE" w:rsidTr="00821AEE">
        <w:trPr>
          <w:trHeight w:val="567"/>
        </w:trPr>
        <w:tc>
          <w:tcPr>
            <w:tcW w:w="319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21AEE" w:rsidRDefault="00821AEE" w:rsidP="006C3770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Дополнительные сведения</w:t>
            </w:r>
          </w:p>
        </w:tc>
        <w:tc>
          <w:tcPr>
            <w:tcW w:w="654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821AEE" w:rsidRDefault="00821AEE" w:rsidP="009B1728">
            <w:pPr>
              <w:spacing w:line="276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</w:p>
          <w:p w:rsidR="00821AEE" w:rsidRDefault="00821AEE" w:rsidP="009B1728">
            <w:pPr>
              <w:spacing w:line="276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</w:p>
          <w:p w:rsidR="00821AEE" w:rsidRDefault="00821AEE" w:rsidP="009B1728">
            <w:pPr>
              <w:spacing w:line="276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</w:p>
          <w:p w:rsidR="00821AEE" w:rsidRDefault="00821AEE" w:rsidP="009B1728">
            <w:pPr>
              <w:spacing w:line="276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</w:p>
        </w:tc>
      </w:tr>
    </w:tbl>
    <w:p w:rsidR="00B2244B" w:rsidRDefault="00B2244B" w:rsidP="00B2244B"/>
    <w:p w:rsidR="009B1728" w:rsidRDefault="009B1728" w:rsidP="00B2244B"/>
    <w:p w:rsidR="009B1728" w:rsidRPr="00B2244B" w:rsidRDefault="009B1728" w:rsidP="00B2244B"/>
    <w:p w:rsidR="009A606C" w:rsidRPr="00817F93" w:rsidRDefault="009A606C" w:rsidP="009A606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Дополнительная комплектация</w:t>
      </w:r>
    </w:p>
    <w:p w:rsidR="00B2244B" w:rsidRPr="00B2244B" w:rsidRDefault="00B2244B" w:rsidP="00B2244B"/>
    <w:p w:rsidR="00B2244B" w:rsidRPr="00B2244B" w:rsidRDefault="00B2244B" w:rsidP="00B2244B"/>
    <w:tbl>
      <w:tblPr>
        <w:tblW w:w="9849" w:type="dxa"/>
        <w:tblInd w:w="7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4716"/>
        <w:gridCol w:w="2372"/>
        <w:gridCol w:w="2761"/>
      </w:tblGrid>
      <w:tr w:rsidR="00D54E7F" w:rsidRPr="009A606C" w:rsidTr="00A66B6E">
        <w:trPr>
          <w:trHeight w:val="288"/>
          <w:tblHeader/>
        </w:trPr>
        <w:tc>
          <w:tcPr>
            <w:tcW w:w="471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40C2D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164FF5" w:rsidRDefault="00D54E7F" w:rsidP="002F68E0">
            <w:pPr>
              <w:rPr>
                <w:b/>
                <w:bCs/>
                <w:sz w:val="24"/>
                <w:szCs w:val="24"/>
              </w:rPr>
            </w:pPr>
            <w:r w:rsidRPr="00164FF5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37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40C2D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164FF5" w:rsidRDefault="00D54E7F" w:rsidP="002F68E0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40C2D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Pr="00164FF5" w:rsidRDefault="00D54E7F" w:rsidP="002F68E0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D54E7F" w:rsidRPr="009A606C" w:rsidTr="00610302">
        <w:tblPrEx>
          <w:shd w:val="clear" w:color="auto" w:fill="auto"/>
        </w:tblPrEx>
        <w:trPr>
          <w:trHeight w:val="340"/>
        </w:trPr>
        <w:tc>
          <w:tcPr>
            <w:tcW w:w="471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4E7F" w:rsidRPr="009A606C" w:rsidRDefault="009B1728" w:rsidP="002F68E0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Комплектация огнетушителями</w:t>
            </w:r>
          </w:p>
        </w:tc>
        <w:tc>
          <w:tcPr>
            <w:tcW w:w="23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Default="00D54E7F" w:rsidP="009B1728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9A606C"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45968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302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9B1728" w:rsidRPr="009A606C" w:rsidRDefault="00917434" w:rsidP="009B172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____</w:t>
            </w:r>
            <w:r w:rsidR="009B1728">
              <w:rPr>
                <w:rFonts w:cstheme="minorHAnsi"/>
                <w:sz w:val="24"/>
                <w:szCs w:val="24"/>
              </w:rPr>
              <w:t>________ шт.</w:t>
            </w:r>
          </w:p>
        </w:tc>
        <w:tc>
          <w:tcPr>
            <w:tcW w:w="276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4E7F" w:rsidRDefault="00D54E7F" w:rsidP="002F68E0">
            <w:pPr>
              <w:jc w:val="left"/>
              <w:rPr>
                <w:rFonts w:cstheme="minorHAnsi"/>
                <w:sz w:val="24"/>
                <w:szCs w:val="24"/>
              </w:rPr>
            </w:pPr>
            <w:r w:rsidRPr="009A606C">
              <w:rPr>
                <w:sz w:val="24"/>
                <w:szCs w:val="24"/>
              </w:rPr>
              <w:t>Нет</w:t>
            </w:r>
            <w:r w:rsidRPr="00164FF5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63901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9B1728" w:rsidRPr="009A606C" w:rsidRDefault="009B1728" w:rsidP="002F68E0">
            <w:pPr>
              <w:jc w:val="left"/>
              <w:rPr>
                <w:sz w:val="24"/>
                <w:szCs w:val="24"/>
              </w:rPr>
            </w:pPr>
          </w:p>
        </w:tc>
      </w:tr>
      <w:tr w:rsidR="009B1728" w:rsidRPr="009A606C" w:rsidTr="00610302">
        <w:tblPrEx>
          <w:shd w:val="clear" w:color="auto" w:fill="auto"/>
        </w:tblPrEx>
        <w:trPr>
          <w:trHeight w:val="340"/>
        </w:trPr>
        <w:tc>
          <w:tcPr>
            <w:tcW w:w="471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728" w:rsidRPr="009A606C" w:rsidRDefault="009B1728" w:rsidP="002F68E0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 пенообразователем</w:t>
            </w:r>
          </w:p>
        </w:tc>
        <w:tc>
          <w:tcPr>
            <w:tcW w:w="23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728" w:rsidRDefault="009B1728" w:rsidP="00830EB9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9A606C"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760441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9B1728" w:rsidRPr="009A606C" w:rsidRDefault="009B1728" w:rsidP="009B172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________ </w:t>
            </w:r>
            <w:r>
              <w:rPr>
                <w:rFonts w:cstheme="minorHAnsi"/>
                <w:sz w:val="24"/>
                <w:szCs w:val="24"/>
              </w:rPr>
              <w:t xml:space="preserve">% </w:t>
            </w:r>
            <w:proofErr w:type="spellStart"/>
            <w:r>
              <w:rPr>
                <w:rFonts w:cstheme="minorHAnsi"/>
                <w:sz w:val="24"/>
                <w:szCs w:val="24"/>
              </w:rPr>
              <w:t>дозир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76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B1728" w:rsidRDefault="009B1728" w:rsidP="00830EB9">
            <w:pPr>
              <w:jc w:val="left"/>
              <w:rPr>
                <w:rFonts w:cstheme="minorHAnsi"/>
                <w:sz w:val="24"/>
                <w:szCs w:val="24"/>
              </w:rPr>
            </w:pPr>
            <w:r w:rsidRPr="009A606C">
              <w:rPr>
                <w:sz w:val="24"/>
                <w:szCs w:val="24"/>
              </w:rPr>
              <w:t>Нет</w:t>
            </w:r>
            <w:r w:rsidRPr="00164FF5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726672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9B1728" w:rsidRPr="009A606C" w:rsidRDefault="009B1728" w:rsidP="00830EB9">
            <w:pPr>
              <w:jc w:val="left"/>
              <w:rPr>
                <w:sz w:val="24"/>
                <w:szCs w:val="24"/>
              </w:rPr>
            </w:pPr>
          </w:p>
        </w:tc>
      </w:tr>
      <w:tr w:rsidR="00356506" w:rsidRPr="009A606C" w:rsidTr="00356506">
        <w:tblPrEx>
          <w:shd w:val="clear" w:color="auto" w:fill="auto"/>
        </w:tblPrEx>
        <w:trPr>
          <w:trHeight w:val="340"/>
        </w:trPr>
        <w:tc>
          <w:tcPr>
            <w:tcW w:w="471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56506" w:rsidRDefault="00356506" w:rsidP="002F68E0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Наличие генератора </w:t>
            </w:r>
            <w:proofErr w:type="spellStart"/>
            <w:r>
              <w:rPr>
                <w:b/>
                <w:bCs/>
                <w:sz w:val="24"/>
                <w:szCs w:val="24"/>
              </w:rPr>
              <w:t>высокократной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пены (ГВЭ)</w:t>
            </w:r>
          </w:p>
        </w:tc>
        <w:tc>
          <w:tcPr>
            <w:tcW w:w="23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56506" w:rsidRDefault="00356506" w:rsidP="00830EB9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9A606C"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298418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356506" w:rsidRPr="009A606C" w:rsidRDefault="00A62358" w:rsidP="0035650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</w:t>
            </w:r>
            <w:r w:rsidR="00356506">
              <w:rPr>
                <w:rFonts w:cstheme="minorHAnsi"/>
                <w:sz w:val="24"/>
                <w:szCs w:val="24"/>
              </w:rPr>
              <w:t xml:space="preserve">________ </w:t>
            </w:r>
            <w:r w:rsidR="00356506">
              <w:rPr>
                <w:rFonts w:cstheme="minorHAnsi"/>
                <w:sz w:val="24"/>
                <w:szCs w:val="24"/>
              </w:rPr>
              <w:t>тип ГВЭ</w:t>
            </w:r>
          </w:p>
        </w:tc>
        <w:tc>
          <w:tcPr>
            <w:tcW w:w="276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56506" w:rsidRDefault="00356506" w:rsidP="00830EB9">
            <w:pPr>
              <w:jc w:val="left"/>
              <w:rPr>
                <w:rFonts w:cstheme="minorHAnsi"/>
                <w:sz w:val="24"/>
                <w:szCs w:val="24"/>
              </w:rPr>
            </w:pPr>
            <w:r w:rsidRPr="009A606C">
              <w:rPr>
                <w:sz w:val="24"/>
                <w:szCs w:val="24"/>
              </w:rPr>
              <w:t>Нет</w:t>
            </w:r>
            <w:r w:rsidRPr="00164FF5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262722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356506" w:rsidRPr="009A606C" w:rsidRDefault="00356506" w:rsidP="00830EB9">
            <w:pPr>
              <w:jc w:val="left"/>
              <w:rPr>
                <w:sz w:val="24"/>
                <w:szCs w:val="24"/>
              </w:rPr>
            </w:pPr>
          </w:p>
        </w:tc>
      </w:tr>
      <w:tr w:rsidR="00965895" w:rsidRPr="009A606C" w:rsidTr="00C24910">
        <w:tblPrEx>
          <w:shd w:val="clear" w:color="auto" w:fill="auto"/>
        </w:tblPrEx>
        <w:trPr>
          <w:trHeight w:val="340"/>
        </w:trPr>
        <w:tc>
          <w:tcPr>
            <w:tcW w:w="471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895" w:rsidRDefault="00965895" w:rsidP="002F68E0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Обогрев</w:t>
            </w:r>
          </w:p>
        </w:tc>
        <w:tc>
          <w:tcPr>
            <w:tcW w:w="23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895" w:rsidRPr="00965895" w:rsidRDefault="00965895" w:rsidP="00965895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9A606C"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607112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895" w:rsidRPr="00965895" w:rsidRDefault="00965895" w:rsidP="00965895">
            <w:pPr>
              <w:jc w:val="left"/>
              <w:rPr>
                <w:rFonts w:cstheme="minorHAnsi"/>
                <w:sz w:val="24"/>
                <w:szCs w:val="24"/>
              </w:rPr>
            </w:pPr>
            <w:r w:rsidRPr="009A606C">
              <w:rPr>
                <w:sz w:val="24"/>
                <w:szCs w:val="24"/>
              </w:rPr>
              <w:t>Нет</w:t>
            </w:r>
            <w:r w:rsidRPr="00164FF5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544939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B2244B" w:rsidRDefault="00B2244B" w:rsidP="00B2244B"/>
    <w:p w:rsidR="00B764C6" w:rsidRPr="00B2244B" w:rsidRDefault="00B764C6" w:rsidP="00B2244B"/>
    <w:p w:rsidR="00435BA0" w:rsidRDefault="000C3B87" w:rsidP="00BC597B">
      <w:pPr>
        <w:ind w:left="707" w:firstLine="0"/>
        <w:jc w:val="left"/>
      </w:pPr>
      <w:r w:rsidRPr="000C3B87">
        <w:rPr>
          <w:b/>
        </w:rPr>
        <w:t>Дополнительные требования заказчика</w:t>
      </w:r>
      <w:r w:rsidR="00470D7D">
        <w:t>:</w:t>
      </w:r>
      <w:r>
        <w:t xml:space="preserve">  </w:t>
      </w: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C597B">
        <w:rPr>
          <w:rFonts w:cstheme="minorHAnsi"/>
          <w:sz w:val="24"/>
          <w:szCs w:val="24"/>
        </w:rPr>
        <w:t>______</w:t>
      </w:r>
    </w:p>
    <w:sectPr w:rsidR="00435BA0" w:rsidSect="00C02A9A">
      <w:headerReference w:type="default" r:id="rId14"/>
      <w:headerReference w:type="first" r:id="rId15"/>
      <w:pgSz w:w="11906" w:h="16838"/>
      <w:pgMar w:top="567" w:right="720" w:bottom="567" w:left="85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667" w:rsidRDefault="00394667" w:rsidP="00F765C9">
      <w:r>
        <w:separator/>
      </w:r>
    </w:p>
  </w:endnote>
  <w:endnote w:type="continuationSeparator" w:id="0">
    <w:p w:rsidR="00394667" w:rsidRDefault="00394667" w:rsidP="00F76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 Light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Helvetica Neue UltraLight">
    <w:altName w:val="Times New Roman"/>
    <w:charset w:val="00"/>
    <w:family w:val="roman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667" w:rsidRDefault="00394667" w:rsidP="00F765C9">
      <w:r>
        <w:separator/>
      </w:r>
    </w:p>
  </w:footnote>
  <w:footnote w:type="continuationSeparator" w:id="0">
    <w:p w:rsidR="00394667" w:rsidRDefault="00394667" w:rsidP="00F765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59A" w:rsidRDefault="00A9259A" w:rsidP="00D34D8A">
    <w:pPr>
      <w:pStyle w:val="a3"/>
      <w:ind w:firstLine="0"/>
    </w:pPr>
    <w:r>
      <w:t xml:space="preserve">   </w:t>
    </w:r>
    <w:r>
      <w:object w:dxaOrig="1627" w:dyaOrig="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3.7pt;height:41.95pt" o:ole="">
          <v:imagedata r:id="rId1" o:title=""/>
        </v:shape>
        <o:OLEObject Type="Embed" ProgID="CorelDraw.Graphic.17" ShapeID="_x0000_i1025" DrawAspect="Content" ObjectID="_1600515244" r:id="rId2"/>
      </w:object>
    </w:r>
    <w:r>
      <w:t xml:space="preserve">        </w:t>
    </w:r>
    <w:r w:rsidR="00D34D8A">
      <w:t xml:space="preserve">                 </w:t>
    </w:r>
    <w:r>
      <w:t xml:space="preserve">     </w:t>
    </w:r>
    <w:r w:rsidR="00D34D8A">
      <w:object w:dxaOrig="2897" w:dyaOrig="1114">
        <v:shape id="_x0000_i1026" type="#_x0000_t75" style="width:144.8pt;height:55.95pt" o:ole="">
          <v:imagedata r:id="rId3" o:title=""/>
        </v:shape>
        <o:OLEObject Type="Embed" ProgID="CorelDraw.Graphic.17" ShapeID="_x0000_i1026" DrawAspect="Content" ObjectID="_1600515245" r:id="rId4"/>
      </w:object>
    </w:r>
    <w:r>
      <w:t xml:space="preserve">                 </w:t>
    </w:r>
    <w:r>
      <w:object w:dxaOrig="1168" w:dyaOrig="256">
        <v:shape id="_x0000_i1027" type="#_x0000_t75" style="width:113.15pt;height:23.85pt" o:ole="">
          <v:imagedata r:id="rId5" o:title=""/>
        </v:shape>
        <o:OLEObject Type="Embed" ProgID="CorelDraw.Graphic.17" ShapeID="_x0000_i1027" DrawAspect="Content" ObjectID="_1600515246" r:id="rId6"/>
      </w:object>
    </w:r>
  </w:p>
  <w:p w:rsidR="00A9259A" w:rsidRPr="00F51415" w:rsidRDefault="00A9259A" w:rsidP="00D34D8A">
    <w:pPr>
      <w:pStyle w:val="a3"/>
      <w:ind w:firstLine="0"/>
      <w:rPr>
        <w:color w:val="31849B" w:themeColor="accent5" w:themeShade="BF"/>
      </w:rPr>
    </w:pPr>
    <w:r w:rsidRPr="00F51415">
      <w:rPr>
        <w:color w:val="31849B" w:themeColor="accent5" w:themeShade="BF"/>
      </w:rPr>
      <w:t>__________________________________________________________________________________________</w:t>
    </w:r>
  </w:p>
  <w:p w:rsidR="00A259C0" w:rsidRDefault="00A259C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9C0" w:rsidRDefault="00A259C0" w:rsidP="003F2194">
    <w:pPr>
      <w:pStyle w:val="a3"/>
    </w:pPr>
    <w:r>
      <w:t xml:space="preserve">   </w:t>
    </w:r>
    <w:r w:rsidR="00AF5269">
      <w:rPr>
        <w:noProof/>
      </w:rPr>
      <w:object w:dxaOrig="1627" w:dyaOrig="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alt="" style="width:103.25pt;height:41.55pt;mso-width-percent:0;mso-height-percent:0;mso-width-percent:0;mso-height-percent:0" o:ole="">
          <v:imagedata r:id="rId1" o:title=""/>
        </v:shape>
        <o:OLEObject Type="Embed" ProgID="CorelDraw.Graphic.17" ShapeID="_x0000_i1028" DrawAspect="Content" ObjectID="_1600515247" r:id="rId2"/>
      </w:object>
    </w:r>
    <w:r>
      <w:t xml:space="preserve">                      </w:t>
    </w:r>
    <w:r w:rsidR="00AF5269">
      <w:rPr>
        <w:noProof/>
      </w:rPr>
      <w:object w:dxaOrig="1508" w:dyaOrig="369">
        <v:shape id="_x0000_i1029" type="#_x0000_t75" alt="" style="width:127.95pt;height:30.85pt;mso-width-percent:0;mso-height-percent:0;mso-width-percent:0;mso-height-percent:0" o:ole="">
          <v:imagedata r:id="rId3" o:title=""/>
        </v:shape>
        <o:OLEObject Type="Embed" ProgID="CorelDraw.Graphic.17" ShapeID="_x0000_i1029" DrawAspect="Content" ObjectID="_1600515248" r:id="rId4"/>
      </w:object>
    </w:r>
    <w:r>
      <w:t xml:space="preserve">                 </w:t>
    </w:r>
    <w:r w:rsidR="00AF5269">
      <w:rPr>
        <w:noProof/>
      </w:rPr>
      <w:object w:dxaOrig="1168" w:dyaOrig="256">
        <v:shape id="_x0000_i1030" type="#_x0000_t75" alt="" style="width:113.15pt;height:23.05pt;mso-width-percent:0;mso-height-percent:0;mso-width-percent:0;mso-height-percent:0" o:ole="">
          <v:imagedata r:id="rId5" o:title=""/>
        </v:shape>
        <o:OLEObject Type="Embed" ProgID="CorelDraw.Graphic.17" ShapeID="_x0000_i1030" DrawAspect="Content" ObjectID="_1600515249" r:id="rId6"/>
      </w:object>
    </w:r>
  </w:p>
  <w:p w:rsidR="00A259C0" w:rsidRDefault="00A259C0" w:rsidP="003F2194">
    <w:pPr>
      <w:pStyle w:val="a3"/>
    </w:pPr>
  </w:p>
  <w:p w:rsidR="00A259C0" w:rsidRDefault="00A259C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9733D"/>
    <w:multiLevelType w:val="hybridMultilevel"/>
    <w:tmpl w:val="D3982F4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F6070E"/>
    <w:multiLevelType w:val="hybridMultilevel"/>
    <w:tmpl w:val="610C68B8"/>
    <w:lvl w:ilvl="0" w:tplc="BA480B36">
      <w:start w:val="1"/>
      <w:numFmt w:val="decimal"/>
      <w:lvlText w:val="%1."/>
      <w:lvlJc w:val="left"/>
      <w:pPr>
        <w:ind w:left="1429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1BB64DE"/>
    <w:multiLevelType w:val="hybridMultilevel"/>
    <w:tmpl w:val="C25CC6F0"/>
    <w:lvl w:ilvl="0" w:tplc="A0382C5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2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1" w:tplc="2AB4899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4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2" w:tplc="D5443ADE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6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3" w:tplc="C83ACDC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8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4" w:tplc="0110449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10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5" w:tplc="0C3218C4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3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6" w:tplc="5ED6B2B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5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7" w:tplc="4EEAF1AA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7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8" w:tplc="C4F6C28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9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5C9"/>
    <w:rsid w:val="000025C6"/>
    <w:rsid w:val="00026083"/>
    <w:rsid w:val="000349A9"/>
    <w:rsid w:val="0005410F"/>
    <w:rsid w:val="000548C3"/>
    <w:rsid w:val="00067A13"/>
    <w:rsid w:val="000737B5"/>
    <w:rsid w:val="000878C3"/>
    <w:rsid w:val="0009355D"/>
    <w:rsid w:val="000C3836"/>
    <w:rsid w:val="000C3B87"/>
    <w:rsid w:val="000E4BE8"/>
    <w:rsid w:val="00122E4E"/>
    <w:rsid w:val="0012305D"/>
    <w:rsid w:val="00136E77"/>
    <w:rsid w:val="00142A75"/>
    <w:rsid w:val="00146BAA"/>
    <w:rsid w:val="00164FF5"/>
    <w:rsid w:val="00184631"/>
    <w:rsid w:val="001A14F9"/>
    <w:rsid w:val="001B1BC9"/>
    <w:rsid w:val="001B2596"/>
    <w:rsid w:val="001D2789"/>
    <w:rsid w:val="001E7B2B"/>
    <w:rsid w:val="002051FC"/>
    <w:rsid w:val="00221A77"/>
    <w:rsid w:val="0023558A"/>
    <w:rsid w:val="00236715"/>
    <w:rsid w:val="00243BF8"/>
    <w:rsid w:val="00274144"/>
    <w:rsid w:val="002B25FC"/>
    <w:rsid w:val="002B2D45"/>
    <w:rsid w:val="002B536F"/>
    <w:rsid w:val="002E36F9"/>
    <w:rsid w:val="002F01EA"/>
    <w:rsid w:val="00356506"/>
    <w:rsid w:val="00376C71"/>
    <w:rsid w:val="00377FB8"/>
    <w:rsid w:val="00394667"/>
    <w:rsid w:val="003948E9"/>
    <w:rsid w:val="003968E8"/>
    <w:rsid w:val="003A5036"/>
    <w:rsid w:val="003F2194"/>
    <w:rsid w:val="00405C48"/>
    <w:rsid w:val="00435BA0"/>
    <w:rsid w:val="00470D7D"/>
    <w:rsid w:val="004A7FB9"/>
    <w:rsid w:val="004C039E"/>
    <w:rsid w:val="004C61DD"/>
    <w:rsid w:val="004D3659"/>
    <w:rsid w:val="004E4164"/>
    <w:rsid w:val="00502A2F"/>
    <w:rsid w:val="005325D2"/>
    <w:rsid w:val="0054606B"/>
    <w:rsid w:val="005B0BDF"/>
    <w:rsid w:val="005B15FE"/>
    <w:rsid w:val="005B2630"/>
    <w:rsid w:val="005E53CD"/>
    <w:rsid w:val="00606A9E"/>
    <w:rsid w:val="00610302"/>
    <w:rsid w:val="00611DF2"/>
    <w:rsid w:val="006455E6"/>
    <w:rsid w:val="006C0041"/>
    <w:rsid w:val="006E2137"/>
    <w:rsid w:val="006E627B"/>
    <w:rsid w:val="006F4481"/>
    <w:rsid w:val="007357B7"/>
    <w:rsid w:val="00773DC0"/>
    <w:rsid w:val="007828E4"/>
    <w:rsid w:val="007A064F"/>
    <w:rsid w:val="007A5318"/>
    <w:rsid w:val="007C6016"/>
    <w:rsid w:val="007D1D87"/>
    <w:rsid w:val="00807FC1"/>
    <w:rsid w:val="00817F93"/>
    <w:rsid w:val="00821AEE"/>
    <w:rsid w:val="00834667"/>
    <w:rsid w:val="0083646F"/>
    <w:rsid w:val="00837CC0"/>
    <w:rsid w:val="008546FB"/>
    <w:rsid w:val="00857EC8"/>
    <w:rsid w:val="008B2B13"/>
    <w:rsid w:val="008C1176"/>
    <w:rsid w:val="008E4F04"/>
    <w:rsid w:val="009069BE"/>
    <w:rsid w:val="00917434"/>
    <w:rsid w:val="00965895"/>
    <w:rsid w:val="009A606C"/>
    <w:rsid w:val="009B1728"/>
    <w:rsid w:val="009B5509"/>
    <w:rsid w:val="009C2D11"/>
    <w:rsid w:val="009D3699"/>
    <w:rsid w:val="009D4DEC"/>
    <w:rsid w:val="009D6E81"/>
    <w:rsid w:val="00A10CD9"/>
    <w:rsid w:val="00A243CF"/>
    <w:rsid w:val="00A259C0"/>
    <w:rsid w:val="00A553E4"/>
    <w:rsid w:val="00A61E9D"/>
    <w:rsid w:val="00A62358"/>
    <w:rsid w:val="00A63D9B"/>
    <w:rsid w:val="00A66B6E"/>
    <w:rsid w:val="00A9259A"/>
    <w:rsid w:val="00AB2835"/>
    <w:rsid w:val="00AE50EA"/>
    <w:rsid w:val="00AF5269"/>
    <w:rsid w:val="00B02865"/>
    <w:rsid w:val="00B2244B"/>
    <w:rsid w:val="00B6343D"/>
    <w:rsid w:val="00B64138"/>
    <w:rsid w:val="00B729C6"/>
    <w:rsid w:val="00B764C6"/>
    <w:rsid w:val="00BA48FB"/>
    <w:rsid w:val="00BC15F0"/>
    <w:rsid w:val="00BC597B"/>
    <w:rsid w:val="00BC72BD"/>
    <w:rsid w:val="00BE196C"/>
    <w:rsid w:val="00BE3CB9"/>
    <w:rsid w:val="00C02A9A"/>
    <w:rsid w:val="00C24910"/>
    <w:rsid w:val="00C260A5"/>
    <w:rsid w:val="00C42834"/>
    <w:rsid w:val="00CC5149"/>
    <w:rsid w:val="00CE0BF9"/>
    <w:rsid w:val="00D01442"/>
    <w:rsid w:val="00D16920"/>
    <w:rsid w:val="00D327FB"/>
    <w:rsid w:val="00D34D8A"/>
    <w:rsid w:val="00D36C23"/>
    <w:rsid w:val="00D41DEC"/>
    <w:rsid w:val="00D54E7F"/>
    <w:rsid w:val="00DA7AC5"/>
    <w:rsid w:val="00DE7D20"/>
    <w:rsid w:val="00E20909"/>
    <w:rsid w:val="00E331D0"/>
    <w:rsid w:val="00E360F7"/>
    <w:rsid w:val="00E37FB9"/>
    <w:rsid w:val="00E732D8"/>
    <w:rsid w:val="00EA53CF"/>
    <w:rsid w:val="00ED207A"/>
    <w:rsid w:val="00F059D6"/>
    <w:rsid w:val="00F17C79"/>
    <w:rsid w:val="00F202AA"/>
    <w:rsid w:val="00F765C9"/>
    <w:rsid w:val="00FA292A"/>
    <w:rsid w:val="00FA4618"/>
    <w:rsid w:val="00FA77F7"/>
    <w:rsid w:val="00FB6C0A"/>
    <w:rsid w:val="00FF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0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">
    <w:name w:val="Заголовок1"/>
    <w:next w:val="2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0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">
    <w:name w:val="Заголовок1"/>
    <w:next w:val="2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oleObject" Target="embeddings/oleObject1.bin"/><Relationship Id="rId1" Type="http://schemas.openxmlformats.org/officeDocument/2006/relationships/image" Target="media/image6.emf"/><Relationship Id="rId6" Type="http://schemas.openxmlformats.org/officeDocument/2006/relationships/oleObject" Target="embeddings/oleObject3.bin"/><Relationship Id="rId5" Type="http://schemas.openxmlformats.org/officeDocument/2006/relationships/image" Target="media/image8.emf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emf"/><Relationship Id="rId2" Type="http://schemas.openxmlformats.org/officeDocument/2006/relationships/oleObject" Target="embeddings/oleObject4.bin"/><Relationship Id="rId1" Type="http://schemas.openxmlformats.org/officeDocument/2006/relationships/image" Target="media/image6.emf"/><Relationship Id="rId6" Type="http://schemas.openxmlformats.org/officeDocument/2006/relationships/oleObject" Target="embeddings/oleObject6.bin"/><Relationship Id="rId5" Type="http://schemas.openxmlformats.org/officeDocument/2006/relationships/image" Target="media/image10.emf"/><Relationship Id="rId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D49C0-984F-4840-A343-CCF3D7E32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4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user</cp:lastModifiedBy>
  <cp:revision>35</cp:revision>
  <cp:lastPrinted>2018-07-19T13:32:00Z</cp:lastPrinted>
  <dcterms:created xsi:type="dcterms:W3CDTF">2018-09-18T11:11:00Z</dcterms:created>
  <dcterms:modified xsi:type="dcterms:W3CDTF">2018-10-08T11:45:00Z</dcterms:modified>
</cp:coreProperties>
</file>